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РОССИЙСКАЯ ФЕДЕРАЦИЯ</w:t>
      </w: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КАРАЧАЕВО-ЧЕРКЕССКАЯ РЕСПУБЛИКА</w:t>
      </w: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МУНИЦИПАЛЬНОЕ КАЗЕННОЕ УЧРЕЖДЕНИЕ «УПРАВЛЕНИЕ ОБРАЗОВАНИЯ</w:t>
      </w: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АДМИНИСТРАЦИИ УРУПСКОГО МУНИЦИПАЛЬНОГО РАЙОНА </w:t>
      </w: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КАРАЧАЕВО-ЧЕРКЕССКОЙ РЕСПУБЛИКИ»</w:t>
      </w: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65604" w:rsidRDefault="00665604" w:rsidP="0066560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  И  К  А  З    №  </w:t>
      </w:r>
      <w:r w:rsidR="00124526"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</w:p>
    <w:p w:rsidR="00665604" w:rsidRDefault="00665604" w:rsidP="00665604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5604" w:rsidRDefault="00665604" w:rsidP="00665604">
      <w:pPr>
        <w:suppressAutoHyphens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"</w:t>
      </w:r>
      <w:r w:rsidR="000E0E16">
        <w:rPr>
          <w:rFonts w:ascii="Times New Roman" w:eastAsia="Times New Roman" w:hAnsi="Times New Roman" w:cs="Times New Roman"/>
          <w:sz w:val="25"/>
          <w:szCs w:val="25"/>
          <w:lang w:eastAsia="ar-SA"/>
        </w:rPr>
        <w:t>23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"  марта  2018                                                                                                  ст. Преградная</w:t>
      </w:r>
    </w:p>
    <w:p w:rsidR="00665604" w:rsidRDefault="00665604" w:rsidP="00665604">
      <w:pPr>
        <w:suppressAutoHyphens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65604" w:rsidRDefault="000E0E16" w:rsidP="00665604">
      <w:pPr>
        <w:ind w:left="20" w:right="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 проведении Всероссийских проверочных работ  в 2018 году</w:t>
      </w:r>
    </w:p>
    <w:p w:rsidR="00665604" w:rsidRDefault="00665604" w:rsidP="00665604">
      <w:pPr>
        <w:ind w:left="20" w:right="40"/>
        <w:rPr>
          <w:rFonts w:ascii="Times New Roman" w:hAnsi="Times New Roman" w:cs="Times New Roman"/>
          <w:sz w:val="25"/>
          <w:szCs w:val="25"/>
        </w:rPr>
      </w:pPr>
    </w:p>
    <w:p w:rsidR="00665604" w:rsidRDefault="00665604" w:rsidP="000E0E16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="000E0E16">
        <w:rPr>
          <w:rFonts w:ascii="Times New Roman" w:hAnsi="Times New Roman" w:cs="Times New Roman"/>
          <w:sz w:val="25"/>
          <w:szCs w:val="25"/>
        </w:rPr>
        <w:t xml:space="preserve">В соответствии  с приказом Министерства образования и науки Российской Федерации  от 20.10.2017 № 1025 "О проведении мониторинга качества образования",  письмом Федеральной службы  по надзору в сфере образования и науки  от 17.01.2018 № 05-11 </w:t>
      </w:r>
      <w:proofErr w:type="gramStart"/>
      <w:r w:rsidR="000E0E16">
        <w:rPr>
          <w:rFonts w:ascii="Times New Roman" w:hAnsi="Times New Roman" w:cs="Times New Roman"/>
          <w:sz w:val="25"/>
          <w:szCs w:val="25"/>
        </w:rPr>
        <w:t xml:space="preserve">"Всероссийские проверочные работы - 2018" ,  приказом Министерства образования  и науки Карачаево-Черкесской Республики  от 02.03.2018  № 212 "О проведении Всероссийских проверочных работ  в Карачаево-Черкесской Республике в 2018 году",  в рамках реализации и проведения Всероссийских проверочных работ </w:t>
      </w:r>
      <w:proofErr w:type="gramEnd"/>
    </w:p>
    <w:p w:rsidR="00665604" w:rsidRDefault="00665604" w:rsidP="00665604">
      <w:pPr>
        <w:ind w:left="20" w:right="40"/>
        <w:rPr>
          <w:rFonts w:ascii="Times New Roman" w:hAnsi="Times New Roman" w:cs="Times New Roman"/>
          <w:sz w:val="25"/>
          <w:szCs w:val="25"/>
        </w:rPr>
      </w:pPr>
    </w:p>
    <w:p w:rsidR="00665604" w:rsidRDefault="00665604" w:rsidP="00665604">
      <w:pPr>
        <w:ind w:left="20" w:right="40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П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Р И К А З Ы В А Ю:</w:t>
      </w:r>
    </w:p>
    <w:p w:rsidR="00665604" w:rsidRDefault="00665604" w:rsidP="00665604">
      <w:pPr>
        <w:ind w:left="20" w:right="40"/>
        <w:rPr>
          <w:rFonts w:ascii="Times New Roman" w:hAnsi="Times New Roman" w:cs="Times New Roman"/>
          <w:sz w:val="25"/>
          <w:szCs w:val="25"/>
        </w:rPr>
      </w:pPr>
    </w:p>
    <w:p w:rsidR="00665604" w:rsidRPr="00FC4760" w:rsidRDefault="00665604" w:rsidP="00665604">
      <w:pPr>
        <w:ind w:left="2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FC4760">
        <w:rPr>
          <w:rFonts w:ascii="Times New Roman" w:hAnsi="Times New Roman" w:cs="Times New Roman"/>
        </w:rPr>
        <w:t xml:space="preserve">1. </w:t>
      </w:r>
      <w:r w:rsidR="000E0E16" w:rsidRPr="00FC4760">
        <w:rPr>
          <w:rFonts w:ascii="Times New Roman" w:hAnsi="Times New Roman" w:cs="Times New Roman"/>
        </w:rPr>
        <w:t>Провести  в общеобразовательных учреждениях Урупского муниципального района, реализующих программы начального общего,  основного общего и  среднего общего образования</w:t>
      </w:r>
      <w:r w:rsidR="00F501B2" w:rsidRPr="00FC4760">
        <w:rPr>
          <w:rFonts w:ascii="Times New Roman" w:hAnsi="Times New Roman" w:cs="Times New Roman"/>
        </w:rPr>
        <w:t>, Всероссийские проверочные работы  в следующие сроки</w:t>
      </w:r>
      <w:r w:rsidRPr="00FC4760">
        <w:rPr>
          <w:rFonts w:ascii="Times New Roman" w:hAnsi="Times New Roman" w:cs="Times New Roman"/>
        </w:rPr>
        <w:t>:</w:t>
      </w:r>
    </w:p>
    <w:p w:rsidR="00053A42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1.1.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в 4 классах:</w:t>
      </w:r>
    </w:p>
    <w:p w:rsidR="00053A42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17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«Русский язык» (часть 1 - диктант);</w:t>
      </w:r>
    </w:p>
    <w:p w:rsidR="00053A42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19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«Русский язык» (часть 2);</w:t>
      </w:r>
    </w:p>
    <w:p w:rsidR="00053A42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="00693DCB" w:rsidRPr="00FC4760">
        <w:rPr>
          <w:rFonts w:ascii="Times New Roman" w:eastAsia="Times New Roman" w:hAnsi="Times New Roman" w:cs="Times New Roman"/>
          <w:color w:val="auto"/>
        </w:rPr>
        <w:t xml:space="preserve">24 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«Математика»;</w:t>
      </w:r>
    </w:p>
    <w:p w:rsidR="00693DCB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26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«Окружающий мир».</w:t>
      </w:r>
    </w:p>
    <w:p w:rsidR="00693DCB" w:rsidRPr="00FC4760" w:rsidRDefault="00053A42" w:rsidP="00053A42">
      <w:pPr>
        <w:tabs>
          <w:tab w:val="left" w:pos="129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1.2.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в 5 классах:</w:t>
      </w:r>
    </w:p>
    <w:p w:rsidR="00693DCB" w:rsidRPr="00FC4760" w:rsidRDefault="00053A42" w:rsidP="00053A42">
      <w:pPr>
        <w:tabs>
          <w:tab w:val="left" w:pos="1614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17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«Русский язык»;</w:t>
      </w:r>
    </w:p>
    <w:p w:rsidR="00693DCB" w:rsidRPr="00FC4760" w:rsidRDefault="00053A42" w:rsidP="00053A42">
      <w:pPr>
        <w:tabs>
          <w:tab w:val="left" w:pos="1614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19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«Математика»;</w:t>
      </w:r>
    </w:p>
    <w:p w:rsidR="00693DCB" w:rsidRPr="00FC4760" w:rsidRDefault="00053A42" w:rsidP="006F59E6">
      <w:pPr>
        <w:tabs>
          <w:tab w:val="left" w:pos="1638"/>
        </w:tabs>
        <w:spacing w:after="120"/>
        <w:contextualSpacing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24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«История»;</w:t>
      </w:r>
    </w:p>
    <w:p w:rsidR="00693DCB" w:rsidRPr="00FC4760" w:rsidRDefault="00053A42" w:rsidP="006F59E6">
      <w:pPr>
        <w:tabs>
          <w:tab w:val="left" w:pos="1638"/>
        </w:tabs>
        <w:spacing w:after="120"/>
        <w:contextualSpacing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26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«Биология».</w:t>
      </w:r>
    </w:p>
    <w:p w:rsidR="00693DCB" w:rsidRPr="00FC4760" w:rsidRDefault="00053A42" w:rsidP="006F59E6">
      <w:pPr>
        <w:tabs>
          <w:tab w:val="left" w:pos="1294"/>
        </w:tabs>
        <w:spacing w:after="120"/>
        <w:contextualSpacing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1.3.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в 6 классах:</w:t>
      </w:r>
    </w:p>
    <w:p w:rsidR="00693DCB" w:rsidRPr="00FC4760" w:rsidRDefault="00053A42" w:rsidP="006F59E6">
      <w:pPr>
        <w:tabs>
          <w:tab w:val="left" w:pos="1618"/>
        </w:tabs>
        <w:spacing w:after="120"/>
        <w:contextualSpacing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18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«Математика»;</w:t>
      </w:r>
    </w:p>
    <w:p w:rsidR="00693DCB" w:rsidRPr="00FC4760" w:rsidRDefault="00053A42" w:rsidP="00053A42">
      <w:pPr>
        <w:tabs>
          <w:tab w:val="left" w:pos="1642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20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«Биология»;</w:t>
      </w:r>
    </w:p>
    <w:p w:rsidR="00693DCB" w:rsidRPr="00FC4760" w:rsidRDefault="00053A42" w:rsidP="00053A42">
      <w:pPr>
        <w:tabs>
          <w:tab w:val="left" w:pos="1642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25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«Русский язык»;</w:t>
      </w:r>
    </w:p>
    <w:p w:rsidR="00693DCB" w:rsidRPr="00FC4760" w:rsidRDefault="00053A42" w:rsidP="00053A42">
      <w:pPr>
        <w:tabs>
          <w:tab w:val="left" w:pos="1638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27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«География»;</w:t>
      </w:r>
    </w:p>
    <w:p w:rsidR="00053A42" w:rsidRPr="00FC4760" w:rsidRDefault="00053A42" w:rsidP="00053A42">
      <w:pPr>
        <w:tabs>
          <w:tab w:val="left" w:pos="1609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11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мая 2018 года - по учебному предмету «Обществознание»;</w:t>
      </w:r>
    </w:p>
    <w:p w:rsidR="00693DCB" w:rsidRPr="00FC4760" w:rsidRDefault="00053A42" w:rsidP="00053A42">
      <w:pPr>
        <w:tabs>
          <w:tab w:val="left" w:pos="1609"/>
        </w:tabs>
        <w:spacing w:line="274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="00693DCB" w:rsidRPr="00FC4760">
        <w:rPr>
          <w:rFonts w:ascii="Times New Roman" w:eastAsia="Times New Roman" w:hAnsi="Times New Roman" w:cs="Times New Roman"/>
          <w:color w:val="auto"/>
        </w:rPr>
        <w:t>15 мая 2018 года - по учебному предмету «История».</w:t>
      </w:r>
    </w:p>
    <w:p w:rsidR="00053A42" w:rsidRPr="00FC4760" w:rsidRDefault="006F59E6" w:rsidP="00053A42">
      <w:pPr>
        <w:tabs>
          <w:tab w:val="left" w:pos="1294"/>
        </w:tabs>
        <w:spacing w:after="3" w:line="230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053A42" w:rsidRPr="00FC4760">
        <w:rPr>
          <w:rFonts w:ascii="Times New Roman" w:eastAsia="Times New Roman" w:hAnsi="Times New Roman" w:cs="Times New Roman"/>
          <w:color w:val="auto"/>
        </w:rPr>
        <w:t xml:space="preserve">1.4.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в 10 классах:</w:t>
      </w:r>
    </w:p>
    <w:p w:rsidR="00693DCB" w:rsidRPr="00FC4760" w:rsidRDefault="00053A42" w:rsidP="00053A42">
      <w:pPr>
        <w:tabs>
          <w:tab w:val="left" w:pos="1294"/>
        </w:tabs>
        <w:spacing w:after="3" w:line="230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="00693DCB" w:rsidRPr="00FC4760">
        <w:rPr>
          <w:rFonts w:ascii="Times New Roman" w:eastAsia="Times New Roman" w:hAnsi="Times New Roman" w:cs="Times New Roman"/>
          <w:color w:val="auto"/>
        </w:rPr>
        <w:t>3 апреля 2018 года-по учебному предмету «География».</w:t>
      </w:r>
    </w:p>
    <w:p w:rsidR="00053A42" w:rsidRPr="00FC4760" w:rsidRDefault="006F59E6" w:rsidP="00053A42">
      <w:pPr>
        <w:tabs>
          <w:tab w:val="left" w:pos="1298"/>
        </w:tabs>
        <w:spacing w:line="230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1</w:t>
      </w:r>
      <w:r w:rsidR="00053A42" w:rsidRPr="00FC4760">
        <w:rPr>
          <w:rFonts w:ascii="Times New Roman" w:eastAsia="Times New Roman" w:hAnsi="Times New Roman" w:cs="Times New Roman"/>
          <w:color w:val="auto"/>
        </w:rPr>
        <w:t xml:space="preserve">.5.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в 11 классах:</w:t>
      </w:r>
    </w:p>
    <w:p w:rsidR="00693DCB" w:rsidRPr="00FC4760" w:rsidRDefault="00053A42" w:rsidP="00053A42">
      <w:pPr>
        <w:tabs>
          <w:tab w:val="left" w:pos="1298"/>
        </w:tabs>
        <w:spacing w:line="230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20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марта 2018 года - по учебному предмету «Иностранный язык»;</w:t>
      </w:r>
    </w:p>
    <w:p w:rsidR="00693DCB" w:rsidRPr="00FC4760" w:rsidRDefault="00053A42" w:rsidP="00053A42">
      <w:pPr>
        <w:tabs>
          <w:tab w:val="left" w:pos="793"/>
        </w:tabs>
        <w:spacing w:line="278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 21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марта 2018 года - по учебному предмету «История»;</w:t>
      </w:r>
    </w:p>
    <w:p w:rsidR="00693DCB" w:rsidRPr="00FC4760" w:rsidRDefault="00053A42" w:rsidP="00693DCB">
      <w:pPr>
        <w:spacing w:line="278" w:lineRule="exact"/>
        <w:ind w:left="500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</w:t>
      </w:r>
      <w:r w:rsidR="00693DCB" w:rsidRPr="00FC4760">
        <w:rPr>
          <w:rFonts w:ascii="Times New Roman" w:eastAsia="Times New Roman" w:hAnsi="Times New Roman" w:cs="Times New Roman"/>
          <w:color w:val="auto"/>
        </w:rPr>
        <w:t>3 апреля 2018 года-по учебному предмету «География»;</w:t>
      </w:r>
    </w:p>
    <w:p w:rsidR="00693DCB" w:rsidRPr="00FC4760" w:rsidRDefault="00053A42" w:rsidP="00053A42">
      <w:pPr>
        <w:tabs>
          <w:tab w:val="left" w:pos="673"/>
        </w:tabs>
        <w:spacing w:line="278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5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«Химия»;</w:t>
      </w:r>
    </w:p>
    <w:p w:rsidR="00693DCB" w:rsidRPr="00FC4760" w:rsidRDefault="00053A42" w:rsidP="00053A42">
      <w:pPr>
        <w:tabs>
          <w:tab w:val="left" w:pos="778"/>
        </w:tabs>
        <w:spacing w:line="278" w:lineRule="exact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  10 </w:t>
      </w:r>
      <w:r w:rsidR="00693DCB" w:rsidRPr="00FC4760">
        <w:rPr>
          <w:rFonts w:ascii="Times New Roman" w:eastAsia="Times New Roman" w:hAnsi="Times New Roman" w:cs="Times New Roman"/>
          <w:color w:val="auto"/>
        </w:rPr>
        <w:t>апреля 2018 года - по учебному предмету «Физика»;</w:t>
      </w:r>
    </w:p>
    <w:p w:rsidR="00693DCB" w:rsidRPr="00FC4760" w:rsidRDefault="00053A42" w:rsidP="00B00C73">
      <w:pPr>
        <w:spacing w:after="120"/>
        <w:ind w:left="500"/>
        <w:contextualSpacing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</w:t>
      </w:r>
      <w:r w:rsidR="00693DCB" w:rsidRPr="00FC4760">
        <w:rPr>
          <w:rFonts w:ascii="Times New Roman" w:eastAsia="Times New Roman" w:hAnsi="Times New Roman" w:cs="Times New Roman"/>
          <w:color w:val="auto"/>
        </w:rPr>
        <w:t>12 апреля 2018 года-по учебному предмету «Биология».</w:t>
      </w:r>
    </w:p>
    <w:p w:rsidR="00B00C73" w:rsidRPr="00FC4760" w:rsidRDefault="006F59E6" w:rsidP="006F59E6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</w:t>
      </w:r>
      <w:r w:rsidR="00B00C73" w:rsidRPr="00FC4760">
        <w:rPr>
          <w:rFonts w:ascii="Times New Roman" w:eastAsia="Times New Roman" w:hAnsi="Times New Roman" w:cs="Times New Roman"/>
          <w:color w:val="auto"/>
        </w:rPr>
        <w:t xml:space="preserve">2. Назначить  методиста Управления образования </w:t>
      </w:r>
      <w:proofErr w:type="spellStart"/>
      <w:r w:rsidR="00B00C73" w:rsidRPr="00FC4760">
        <w:rPr>
          <w:rFonts w:ascii="Times New Roman" w:eastAsia="Times New Roman" w:hAnsi="Times New Roman" w:cs="Times New Roman"/>
          <w:color w:val="auto"/>
        </w:rPr>
        <w:t>Аджиеву</w:t>
      </w:r>
      <w:proofErr w:type="spellEnd"/>
      <w:r w:rsidR="00B00C73" w:rsidRPr="00FC4760">
        <w:rPr>
          <w:rFonts w:ascii="Times New Roman" w:eastAsia="Times New Roman" w:hAnsi="Times New Roman" w:cs="Times New Roman"/>
          <w:color w:val="auto"/>
        </w:rPr>
        <w:t xml:space="preserve"> А.Х. 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муниципальным координатором, ответственным </w:t>
      </w:r>
      <w:r w:rsidR="00B00C73" w:rsidRPr="00FC4760">
        <w:rPr>
          <w:rFonts w:ascii="Times New Roman" w:eastAsia="Times New Roman" w:hAnsi="Times New Roman" w:cs="Times New Roman"/>
          <w:color w:val="auto"/>
        </w:rPr>
        <w:t>за организационно</w:t>
      </w:r>
      <w:r w:rsidRPr="00FC4760">
        <w:rPr>
          <w:rFonts w:ascii="Times New Roman" w:eastAsia="Times New Roman" w:hAnsi="Times New Roman" w:cs="Times New Roman"/>
          <w:color w:val="auto"/>
        </w:rPr>
        <w:t>-</w:t>
      </w:r>
      <w:r w:rsidR="00B00C73" w:rsidRPr="00FC4760">
        <w:rPr>
          <w:rFonts w:ascii="Times New Roman" w:eastAsia="Times New Roman" w:hAnsi="Times New Roman" w:cs="Times New Roman"/>
          <w:color w:val="auto"/>
        </w:rPr>
        <w:t xml:space="preserve">методическое  и технологическое сопровождение  проведения  </w:t>
      </w:r>
      <w:proofErr w:type="gramStart"/>
      <w:r w:rsidR="00B00C73" w:rsidRPr="00FC4760">
        <w:rPr>
          <w:rFonts w:ascii="Times New Roman" w:eastAsia="Times New Roman" w:hAnsi="Times New Roman" w:cs="Times New Roman"/>
          <w:color w:val="auto"/>
        </w:rPr>
        <w:t>Всероссийских</w:t>
      </w:r>
      <w:proofErr w:type="gramEnd"/>
      <w:r w:rsidR="00B00C73" w:rsidRPr="00FC4760">
        <w:rPr>
          <w:rFonts w:ascii="Times New Roman" w:eastAsia="Times New Roman" w:hAnsi="Times New Roman" w:cs="Times New Roman"/>
          <w:color w:val="auto"/>
        </w:rPr>
        <w:t xml:space="preserve"> проверочных работ  в Урупском муниципальном  </w:t>
      </w:r>
      <w:r w:rsidR="00B00C73" w:rsidRPr="00FC4760">
        <w:rPr>
          <w:rFonts w:ascii="Times New Roman" w:eastAsia="Times New Roman" w:hAnsi="Times New Roman" w:cs="Times New Roman"/>
          <w:color w:val="auto"/>
        </w:rPr>
        <w:lastRenderedPageBreak/>
        <w:t>районе.</w:t>
      </w:r>
    </w:p>
    <w:p w:rsidR="006F59E6" w:rsidRPr="00FC4760" w:rsidRDefault="006F59E6" w:rsidP="006F59E6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3. Руководителям  общеобразовательных учреждений Урупского муниципального района:</w:t>
      </w:r>
    </w:p>
    <w:p w:rsidR="006F59E6" w:rsidRPr="00FC4760" w:rsidRDefault="006F59E6" w:rsidP="006F59E6">
      <w:pPr>
        <w:tabs>
          <w:tab w:val="left" w:pos="518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3.1. Назначить школьных координаторов - специалистов, ответственных за проведение ВПР в общеобразовательном учреждении, и передать списки школьных координаторов муниципальному координатору.</w:t>
      </w:r>
    </w:p>
    <w:p w:rsidR="006F59E6" w:rsidRPr="00FC4760" w:rsidRDefault="006F59E6" w:rsidP="006F59E6">
      <w:pPr>
        <w:tabs>
          <w:tab w:val="left" w:pos="522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 3.2. Обеспечить проведение подготовительных мероприятий для включения общеобразовательного учреждения в списки участников ВПР, в том числе, авторизацию на портале сопровождения ВПР (</w:t>
      </w:r>
      <w:hyperlink r:id="rId8" w:history="1">
        <w:r w:rsidRPr="00FC4760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www</w:t>
        </w:r>
        <w:r w:rsidRPr="00FC4760">
          <w:rPr>
            <w:rFonts w:ascii="Times New Roman" w:eastAsia="Times New Roman" w:hAnsi="Times New Roman" w:cs="Times New Roman"/>
            <w:color w:val="0066CC"/>
            <w:u w:val="single"/>
          </w:rPr>
          <w:t>.</w:t>
        </w:r>
        <w:proofErr w:type="spellStart"/>
        <w:r w:rsidRPr="00FC4760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eduvpr</w:t>
        </w:r>
        <w:proofErr w:type="spellEnd"/>
        <w:r w:rsidRPr="00FC4760">
          <w:rPr>
            <w:rFonts w:ascii="Times New Roman" w:eastAsia="Times New Roman" w:hAnsi="Times New Roman" w:cs="Times New Roman"/>
            <w:color w:val="0066CC"/>
            <w:u w:val="single"/>
          </w:rPr>
          <w:t>.</w:t>
        </w:r>
        <w:r w:rsidRPr="00FC4760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ru</w:t>
        </w:r>
        <w:r w:rsidRPr="00FC4760">
          <w:rPr>
            <w:rFonts w:ascii="Times New Roman" w:eastAsia="Times New Roman" w:hAnsi="Times New Roman" w:cs="Times New Roman"/>
            <w:color w:val="0066CC"/>
            <w:u w:val="single"/>
          </w:rPr>
          <w:t>)</w:t>
        </w:r>
      </w:hyperlink>
      <w:r w:rsidRPr="00FC4760">
        <w:rPr>
          <w:rFonts w:ascii="Times New Roman" w:eastAsia="Times New Roman" w:hAnsi="Times New Roman" w:cs="Times New Roman"/>
          <w:color w:val="auto"/>
        </w:rPr>
        <w:t>, получение логинов и паролей доступа в личные кабинеты общеобразовательных учреждений, заполнение анкеты участника ВПР, получение инструктивных материалов.</w:t>
      </w:r>
    </w:p>
    <w:p w:rsidR="006F59E6" w:rsidRPr="00FC4760" w:rsidRDefault="006F59E6" w:rsidP="006F59E6">
      <w:pPr>
        <w:tabs>
          <w:tab w:val="left" w:pos="522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3.3. Скачать в личном кабинете системы ВПР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6F59E6" w:rsidRPr="00FC4760" w:rsidRDefault="006F59E6" w:rsidP="006F59E6">
      <w:pPr>
        <w:tabs>
          <w:tab w:val="left" w:pos="522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3.4. Скачать комплекты для проведения ВПР (зашифрованный архив) в личном кабинете системы ВПР до дня проведения работы. Архив доступен не позже, чем за 3 дня до начала ВПР.</w:t>
      </w:r>
    </w:p>
    <w:p w:rsidR="006F59E6" w:rsidRPr="00FC4760" w:rsidRDefault="006F59E6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 3.5. Получить пароль для распаковки архива в личном кабинете системы ВПР. Пароль доступен в 7:30 по местному времени в день проведения ВПР.</w:t>
      </w:r>
    </w:p>
    <w:p w:rsidR="00BB38AA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</w:t>
      </w:r>
      <w:r w:rsidR="00BB38AA" w:rsidRPr="00FC4760">
        <w:rPr>
          <w:rFonts w:ascii="Times New Roman" w:eastAsia="Times New Roman" w:hAnsi="Times New Roman" w:cs="Times New Roman"/>
          <w:color w:val="auto"/>
        </w:rPr>
        <w:t>4 класс:</w:t>
      </w:r>
    </w:p>
    <w:p w:rsidR="00C966F1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17.04.2018 - русский язык часть 1 (диктант);</w:t>
      </w:r>
    </w:p>
    <w:p w:rsidR="00C966F1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19.04.2018 - русский язык часть 2;</w:t>
      </w:r>
    </w:p>
    <w:p w:rsidR="00C966F1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24.04.2018 - математика;</w:t>
      </w:r>
    </w:p>
    <w:p w:rsidR="00C966F1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26.04.2018 - окружающий мир.</w:t>
      </w:r>
    </w:p>
    <w:p w:rsidR="00C966F1" w:rsidRPr="00FC4760" w:rsidRDefault="00C966F1" w:rsidP="006F59E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5 класс: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FC4760">
        <w:rPr>
          <w:rFonts w:ascii="Times New Roman" w:eastAsia="Times New Roman" w:hAnsi="Times New Roman" w:cs="Times New Roman"/>
          <w:color w:val="auto"/>
        </w:rPr>
        <w:t>17.04.2018 - русский язык;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19.04.2018 - </w:t>
      </w:r>
      <w:r w:rsidRPr="00FC4760">
        <w:rPr>
          <w:rFonts w:ascii="Times New Roman" w:eastAsia="Times New Roman" w:hAnsi="Times New Roman" w:cs="Times New Roman"/>
          <w:color w:val="auto"/>
        </w:rPr>
        <w:t>математика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24.04.2018 - </w:t>
      </w:r>
      <w:r w:rsidRPr="00FC4760">
        <w:rPr>
          <w:rFonts w:ascii="Times New Roman" w:eastAsia="Times New Roman" w:hAnsi="Times New Roman" w:cs="Times New Roman"/>
          <w:color w:val="auto"/>
        </w:rPr>
        <w:t>история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26.04.2018 - </w:t>
      </w:r>
      <w:r w:rsidRPr="00FC4760">
        <w:rPr>
          <w:rFonts w:ascii="Times New Roman" w:eastAsia="Times New Roman" w:hAnsi="Times New Roman" w:cs="Times New Roman"/>
          <w:color w:val="auto"/>
        </w:rPr>
        <w:t>биология</w:t>
      </w:r>
      <w:r w:rsidRPr="00FC4760">
        <w:rPr>
          <w:rFonts w:ascii="Times New Roman" w:eastAsia="Times New Roman" w:hAnsi="Times New Roman" w:cs="Times New Roman"/>
          <w:color w:val="auto"/>
        </w:rPr>
        <w:t>.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6 класс: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18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математика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20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биология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</w:t>
      </w:r>
      <w:r w:rsidRPr="00FC4760">
        <w:rPr>
          <w:rFonts w:ascii="Times New Roman" w:eastAsia="Times New Roman" w:hAnsi="Times New Roman" w:cs="Times New Roman"/>
          <w:color w:val="auto"/>
        </w:rPr>
        <w:t>5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русский язык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27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география;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FC4760">
        <w:rPr>
          <w:rFonts w:ascii="Times New Roman" w:eastAsia="Times New Roman" w:hAnsi="Times New Roman" w:cs="Times New Roman"/>
          <w:color w:val="auto"/>
        </w:rPr>
        <w:t>1</w:t>
      </w:r>
      <w:r w:rsidRPr="00FC4760">
        <w:rPr>
          <w:rFonts w:ascii="Times New Roman" w:eastAsia="Times New Roman" w:hAnsi="Times New Roman" w:cs="Times New Roman"/>
          <w:color w:val="auto"/>
        </w:rPr>
        <w:t>1.05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.2018 - </w:t>
      </w:r>
      <w:r w:rsidRPr="00FC4760">
        <w:rPr>
          <w:rFonts w:ascii="Times New Roman" w:eastAsia="Times New Roman" w:hAnsi="Times New Roman" w:cs="Times New Roman"/>
          <w:color w:val="auto"/>
        </w:rPr>
        <w:t>обществознание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</w:t>
      </w:r>
      <w:r w:rsidRPr="00FC4760">
        <w:rPr>
          <w:rFonts w:ascii="Times New Roman" w:eastAsia="Times New Roman" w:hAnsi="Times New Roman" w:cs="Times New Roman"/>
          <w:color w:val="auto"/>
        </w:rPr>
        <w:t>5</w:t>
      </w:r>
      <w:r w:rsidRPr="00FC4760">
        <w:rPr>
          <w:rFonts w:ascii="Times New Roman" w:eastAsia="Times New Roman" w:hAnsi="Times New Roman" w:cs="Times New Roman"/>
          <w:color w:val="auto"/>
        </w:rPr>
        <w:t>.0</w:t>
      </w:r>
      <w:r w:rsidRPr="00FC4760">
        <w:rPr>
          <w:rFonts w:ascii="Times New Roman" w:eastAsia="Times New Roman" w:hAnsi="Times New Roman" w:cs="Times New Roman"/>
          <w:color w:val="auto"/>
        </w:rPr>
        <w:t>5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.2018 - </w:t>
      </w:r>
      <w:r w:rsidRPr="00FC4760">
        <w:rPr>
          <w:rFonts w:ascii="Times New Roman" w:eastAsia="Times New Roman" w:hAnsi="Times New Roman" w:cs="Times New Roman"/>
          <w:color w:val="auto"/>
        </w:rPr>
        <w:t>история.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10 класс: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03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география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11 класс: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20</w:t>
      </w:r>
      <w:r w:rsidRPr="00FC4760">
        <w:rPr>
          <w:rFonts w:ascii="Times New Roman" w:eastAsia="Times New Roman" w:hAnsi="Times New Roman" w:cs="Times New Roman"/>
          <w:color w:val="auto"/>
        </w:rPr>
        <w:t>.0</w:t>
      </w:r>
      <w:r w:rsidRPr="00FC4760">
        <w:rPr>
          <w:rFonts w:ascii="Times New Roman" w:eastAsia="Times New Roman" w:hAnsi="Times New Roman" w:cs="Times New Roman"/>
          <w:color w:val="auto"/>
        </w:rPr>
        <w:t>3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.2018 - </w:t>
      </w:r>
      <w:r w:rsidRPr="00FC4760">
        <w:rPr>
          <w:rFonts w:ascii="Times New Roman" w:eastAsia="Times New Roman" w:hAnsi="Times New Roman" w:cs="Times New Roman"/>
          <w:color w:val="auto"/>
        </w:rPr>
        <w:t>иностранный язык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21</w:t>
      </w:r>
      <w:r w:rsidRPr="00FC4760">
        <w:rPr>
          <w:rFonts w:ascii="Times New Roman" w:eastAsia="Times New Roman" w:hAnsi="Times New Roman" w:cs="Times New Roman"/>
          <w:color w:val="auto"/>
        </w:rPr>
        <w:t>.0</w:t>
      </w:r>
      <w:r w:rsidRPr="00FC4760">
        <w:rPr>
          <w:rFonts w:ascii="Times New Roman" w:eastAsia="Times New Roman" w:hAnsi="Times New Roman" w:cs="Times New Roman"/>
          <w:color w:val="auto"/>
        </w:rPr>
        <w:t>3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.2018 - </w:t>
      </w:r>
      <w:r w:rsidRPr="00FC4760">
        <w:rPr>
          <w:rFonts w:ascii="Times New Roman" w:eastAsia="Times New Roman" w:hAnsi="Times New Roman" w:cs="Times New Roman"/>
          <w:color w:val="auto"/>
        </w:rPr>
        <w:t>история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03</w:t>
      </w:r>
      <w:r w:rsidRPr="00FC4760">
        <w:rPr>
          <w:rFonts w:ascii="Times New Roman" w:eastAsia="Times New Roman" w:hAnsi="Times New Roman" w:cs="Times New Roman"/>
          <w:color w:val="auto"/>
        </w:rPr>
        <w:t>.04.2018 - математика;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05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химия;</w:t>
      </w:r>
    </w:p>
    <w:p w:rsidR="00C966F1" w:rsidRPr="00FC4760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</w:t>
      </w:r>
      <w:r w:rsidRPr="00FC4760">
        <w:rPr>
          <w:rFonts w:ascii="Times New Roman" w:eastAsia="Times New Roman" w:hAnsi="Times New Roman" w:cs="Times New Roman"/>
          <w:color w:val="auto"/>
        </w:rPr>
        <w:t>1</w:t>
      </w:r>
      <w:r w:rsidRPr="00FC4760">
        <w:rPr>
          <w:rFonts w:ascii="Times New Roman" w:eastAsia="Times New Roman" w:hAnsi="Times New Roman" w:cs="Times New Roman"/>
          <w:color w:val="auto"/>
        </w:rPr>
        <w:t>0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Pr="00FC4760">
        <w:rPr>
          <w:rFonts w:ascii="Times New Roman" w:eastAsia="Times New Roman" w:hAnsi="Times New Roman" w:cs="Times New Roman"/>
          <w:color w:val="auto"/>
        </w:rPr>
        <w:t>физика</w:t>
      </w:r>
      <w:r w:rsidRPr="00FC4760">
        <w:rPr>
          <w:rFonts w:ascii="Times New Roman" w:eastAsia="Times New Roman" w:hAnsi="Times New Roman" w:cs="Times New Roman"/>
          <w:color w:val="auto"/>
        </w:rPr>
        <w:t>;</w:t>
      </w:r>
    </w:p>
    <w:p w:rsidR="009C2F12" w:rsidRPr="00FC4760" w:rsidRDefault="00C966F1" w:rsidP="009C2F12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 1</w:t>
      </w:r>
      <w:r w:rsidRPr="00FC4760">
        <w:rPr>
          <w:rFonts w:ascii="Times New Roman" w:eastAsia="Times New Roman" w:hAnsi="Times New Roman" w:cs="Times New Roman"/>
          <w:color w:val="auto"/>
        </w:rPr>
        <w:t>2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.04.2018 - </w:t>
      </w:r>
      <w:r w:rsidR="009C2F12" w:rsidRPr="00FC4760">
        <w:rPr>
          <w:rFonts w:ascii="Times New Roman" w:eastAsia="Times New Roman" w:hAnsi="Times New Roman" w:cs="Times New Roman"/>
          <w:color w:val="auto"/>
        </w:rPr>
        <w:t>биология.</w:t>
      </w:r>
    </w:p>
    <w:p w:rsidR="009C2F12" w:rsidRPr="00FC4760" w:rsidRDefault="009C2F12" w:rsidP="009C2F12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C4760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9C2F12">
        <w:rPr>
          <w:rFonts w:ascii="Times New Roman" w:eastAsia="Times New Roman" w:hAnsi="Times New Roman" w:cs="Times New Roman"/>
          <w:bCs/>
          <w:color w:val="auto"/>
        </w:rPr>
        <w:t>Шифр к архиву в 7:30 по местному времени 13 апреля 2018 года, шифр к</w:t>
      </w:r>
      <w:r w:rsidRPr="00FC4760">
        <w:rPr>
          <w:rFonts w:ascii="Times New Roman" w:eastAsia="Times New Roman" w:hAnsi="Times New Roman" w:cs="Times New Roman"/>
          <w:color w:val="auto"/>
        </w:rPr>
        <w:t xml:space="preserve"> </w:t>
      </w:r>
      <w:r w:rsidRPr="009C2F12">
        <w:rPr>
          <w:rFonts w:ascii="Times New Roman" w:eastAsia="Times New Roman" w:hAnsi="Times New Roman" w:cs="Times New Roman"/>
          <w:bCs/>
          <w:color w:val="auto"/>
        </w:rPr>
        <w:t>тексту диктанта в 8:00 по местному времени 17 апреля 2018 года.</w:t>
      </w:r>
    </w:p>
    <w:p w:rsidR="009C2F12" w:rsidRPr="00FC4760" w:rsidRDefault="009C2F12" w:rsidP="009C2F12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hAnsi="Times New Roman" w:cs="Times New Roman"/>
        </w:rPr>
      </w:pPr>
      <w:r w:rsidRPr="00FC4760">
        <w:rPr>
          <w:rFonts w:ascii="Times New Roman" w:eastAsia="Times New Roman" w:hAnsi="Times New Roman" w:cs="Times New Roman"/>
          <w:bCs/>
          <w:color w:val="auto"/>
        </w:rPr>
        <w:t xml:space="preserve">          3.6.</w:t>
      </w:r>
      <w:r w:rsidRPr="00FC4760">
        <w:t xml:space="preserve"> </w:t>
      </w:r>
      <w:r w:rsidRPr="00FC4760">
        <w:rPr>
          <w:rFonts w:ascii="Times New Roman" w:hAnsi="Times New Roman" w:cs="Times New Roman"/>
        </w:rPr>
        <w:t>Внести необходимые изменения в расписание занятий образовательной организации в дни проведения ВПР</w:t>
      </w:r>
      <w:r w:rsidRPr="00FC4760">
        <w:rPr>
          <w:rFonts w:ascii="Times New Roman" w:hAnsi="Times New Roman" w:cs="Times New Roman"/>
        </w:rPr>
        <w:t>.</w:t>
      </w:r>
    </w:p>
    <w:p w:rsidR="009C2F12" w:rsidRPr="00FC4760" w:rsidRDefault="009C2F12" w:rsidP="009C2F12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hAnsi="Times New Roman" w:cs="Times New Roman"/>
        </w:rPr>
      </w:pPr>
      <w:r w:rsidRPr="00FC4760">
        <w:rPr>
          <w:rFonts w:ascii="Times New Roman" w:hAnsi="Times New Roman" w:cs="Times New Roman"/>
        </w:rPr>
        <w:t xml:space="preserve">         </w:t>
      </w:r>
      <w:r w:rsidR="00A2427B" w:rsidRPr="00FC4760">
        <w:rPr>
          <w:rFonts w:ascii="Times New Roman" w:hAnsi="Times New Roman" w:cs="Times New Roman"/>
        </w:rPr>
        <w:t>3.7. Проинформировать ш</w:t>
      </w:r>
      <w:r w:rsidRPr="00FC4760">
        <w:rPr>
          <w:rFonts w:ascii="Times New Roman" w:hAnsi="Times New Roman" w:cs="Times New Roman"/>
        </w:rPr>
        <w:t>кольны</w:t>
      </w:r>
      <w:r w:rsidR="00A2427B" w:rsidRPr="00FC4760">
        <w:rPr>
          <w:rFonts w:ascii="Times New Roman" w:hAnsi="Times New Roman" w:cs="Times New Roman"/>
        </w:rPr>
        <w:t>х</w:t>
      </w:r>
      <w:r w:rsidRPr="00FC4760">
        <w:rPr>
          <w:rFonts w:ascii="Times New Roman" w:hAnsi="Times New Roman" w:cs="Times New Roman"/>
        </w:rPr>
        <w:t xml:space="preserve"> координатор</w:t>
      </w:r>
      <w:r w:rsidR="00A2427B" w:rsidRPr="00FC4760">
        <w:rPr>
          <w:rFonts w:ascii="Times New Roman" w:hAnsi="Times New Roman" w:cs="Times New Roman"/>
        </w:rPr>
        <w:t>ов о необходимости</w:t>
      </w:r>
      <w:r w:rsidRPr="00FC4760">
        <w:rPr>
          <w:rFonts w:ascii="Times New Roman" w:hAnsi="Times New Roman" w:cs="Times New Roman"/>
        </w:rPr>
        <w:t>:</w:t>
      </w:r>
    </w:p>
    <w:p w:rsidR="00A2427B" w:rsidRPr="00FC4760" w:rsidRDefault="00A2427B" w:rsidP="00A2427B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hAnsi="Times New Roman" w:cs="Times New Roman"/>
        </w:rPr>
      </w:pPr>
      <w:r w:rsidRPr="00FC4760">
        <w:rPr>
          <w:rFonts w:ascii="Times New Roman" w:hAnsi="Times New Roman" w:cs="Times New Roman"/>
        </w:rPr>
        <w:t>-</w:t>
      </w:r>
      <w:r w:rsidRPr="00FC4760">
        <w:t xml:space="preserve"> </w:t>
      </w:r>
      <w:r w:rsidRPr="00FC4760">
        <w:rPr>
          <w:rFonts w:ascii="Times New Roman" w:hAnsi="Times New Roman" w:cs="Times New Roman"/>
        </w:rPr>
        <w:t>Распечатать варианты ВПР на всех участников, бумажный протокол и коды участников.</w:t>
      </w:r>
    </w:p>
    <w:p w:rsidR="00A2427B" w:rsidRPr="00FC4760" w:rsidRDefault="00A2427B" w:rsidP="00A2427B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hAnsi="Times New Roman" w:cs="Times New Roman"/>
        </w:rPr>
      </w:pPr>
      <w:r w:rsidRPr="00FC4760">
        <w:rPr>
          <w:rFonts w:ascii="Times New Roman" w:hAnsi="Times New Roman" w:cs="Times New Roman"/>
        </w:rPr>
        <w:t xml:space="preserve">- </w:t>
      </w:r>
      <w:r w:rsidR="009C2F12" w:rsidRPr="00FC4760">
        <w:rPr>
          <w:rFonts w:ascii="Times New Roman" w:hAnsi="Times New Roman" w:cs="Times New Roman"/>
        </w:rPr>
        <w:t>Разрезать лист с кодами участников для выдачи каждому участнику отдельного кода.</w:t>
      </w:r>
    </w:p>
    <w:p w:rsidR="009C2F12" w:rsidRPr="00FC4760" w:rsidRDefault="00A2427B" w:rsidP="00A2427B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FC4760">
        <w:rPr>
          <w:rFonts w:ascii="Times New Roman" w:hAnsi="Times New Roman" w:cs="Times New Roman"/>
        </w:rPr>
        <w:t xml:space="preserve">- </w:t>
      </w:r>
      <w:r w:rsidR="009C2F12" w:rsidRPr="00FC4760">
        <w:rPr>
          <w:rFonts w:ascii="Times New Roman" w:hAnsi="Times New Roman" w:cs="Times New Roman"/>
        </w:rPr>
        <w:t>Организовать выполнение участниками работы. Выдать каждому участнику код (каждому участнику - один и тот же код на все работы). Каждый код</w:t>
      </w:r>
      <w:r w:rsidRPr="00FC4760">
        <w:rPr>
          <w:rFonts w:ascii="Times New Roman" w:hAnsi="Times New Roman" w:cs="Times New Roman"/>
        </w:rPr>
        <w:t xml:space="preserve"> используется  в ОУ</w:t>
      </w:r>
      <w:r w:rsidR="009C2F12" w:rsidRPr="00FC4760">
        <w:t xml:space="preserve"> </w:t>
      </w:r>
      <w:r w:rsidR="009C2F12" w:rsidRPr="00FC4760">
        <w:rPr>
          <w:rStyle w:val="af2"/>
          <w:rFonts w:eastAsia="Courier New"/>
          <w:sz w:val="24"/>
          <w:szCs w:val="24"/>
        </w:rPr>
        <w:t xml:space="preserve">только один раз. </w:t>
      </w:r>
      <w:r w:rsidR="009C2F12" w:rsidRPr="00FC4760">
        <w:rPr>
          <w:rFonts w:ascii="Times New Roman" w:hAnsi="Times New Roman" w:cs="Times New Roman"/>
        </w:rPr>
        <w:t xml:space="preserve">В процессе проведения работы заполнить бумажный протокол, в котором фиксируется </w:t>
      </w:r>
      <w:r w:rsidR="009C2F12" w:rsidRPr="00FC4760">
        <w:rPr>
          <w:rFonts w:ascii="Times New Roman" w:hAnsi="Times New Roman" w:cs="Times New Roman"/>
        </w:rPr>
        <w:lastRenderedPageBreak/>
        <w:t>соответствие кода и ФИО участника. Каждый участник переписывает код в специально отведенное поле на каждой странице работы</w:t>
      </w:r>
      <w:r w:rsidR="009C2F12" w:rsidRPr="00FC4760">
        <w:t>.</w:t>
      </w:r>
    </w:p>
    <w:p w:rsidR="009C2F12" w:rsidRPr="00FC4760" w:rsidRDefault="00A2427B" w:rsidP="00A2427B">
      <w:pPr>
        <w:pStyle w:val="25"/>
        <w:shd w:val="clear" w:color="auto" w:fill="auto"/>
        <w:tabs>
          <w:tab w:val="left" w:pos="998"/>
        </w:tabs>
        <w:spacing w:before="0" w:after="33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>По окончании проведения работы собрать все комплекты.</w:t>
      </w:r>
    </w:p>
    <w:p w:rsidR="00A2427B" w:rsidRPr="00FC4760" w:rsidRDefault="00A2427B" w:rsidP="00A2427B">
      <w:pPr>
        <w:pStyle w:val="25"/>
        <w:shd w:val="clear" w:color="auto" w:fill="auto"/>
        <w:tabs>
          <w:tab w:val="left" w:pos="998"/>
        </w:tabs>
        <w:spacing w:before="0" w:after="60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>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A2427B" w:rsidRPr="00FC4760" w:rsidRDefault="00A2427B" w:rsidP="00A2427B">
      <w:pPr>
        <w:pStyle w:val="25"/>
        <w:shd w:val="clear" w:color="auto" w:fill="auto"/>
        <w:tabs>
          <w:tab w:val="left" w:pos="1002"/>
        </w:tabs>
        <w:spacing w:before="0" w:after="60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 xml:space="preserve">Получить через личный кабинет на </w:t>
      </w:r>
      <w:proofErr w:type="gramStart"/>
      <w:r w:rsidR="009C2F12" w:rsidRPr="00FC4760">
        <w:rPr>
          <w:sz w:val="24"/>
          <w:szCs w:val="24"/>
        </w:rPr>
        <w:t>портале</w:t>
      </w:r>
      <w:proofErr w:type="gramEnd"/>
      <w:r w:rsidR="009C2F12" w:rsidRPr="00FC4760">
        <w:rPr>
          <w:sz w:val="24"/>
          <w:szCs w:val="24"/>
        </w:rPr>
        <w:t xml:space="preserve"> сопровождения ВПР электронную форму сбора результатов ВПР. (Форма доступна в 14:00 по московскому времени в день проведения работы вместе с критериями оценивания ответов).</w:t>
      </w:r>
    </w:p>
    <w:p w:rsidR="00A2427B" w:rsidRPr="00FC4760" w:rsidRDefault="00A2427B" w:rsidP="00A2427B">
      <w:pPr>
        <w:pStyle w:val="25"/>
        <w:shd w:val="clear" w:color="auto" w:fill="auto"/>
        <w:tabs>
          <w:tab w:val="left" w:pos="993"/>
        </w:tabs>
        <w:spacing w:before="0" w:after="60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>Организовать проверку ответов участников с помощью критериев по соответствующему предмету.</w:t>
      </w:r>
      <w:r w:rsidRPr="00FC4760">
        <w:rPr>
          <w:sz w:val="24"/>
          <w:szCs w:val="24"/>
        </w:rPr>
        <w:t xml:space="preserve"> </w:t>
      </w:r>
    </w:p>
    <w:p w:rsidR="009C2F12" w:rsidRPr="00FC4760" w:rsidRDefault="00A2427B" w:rsidP="00A2427B">
      <w:pPr>
        <w:pStyle w:val="25"/>
        <w:shd w:val="clear" w:color="auto" w:fill="auto"/>
        <w:tabs>
          <w:tab w:val="left" w:pos="993"/>
        </w:tabs>
        <w:spacing w:before="0" w:after="60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9C2F12" w:rsidRPr="00FC4760" w:rsidRDefault="00A2427B" w:rsidP="00A2427B">
      <w:pPr>
        <w:pStyle w:val="25"/>
        <w:shd w:val="clear" w:color="auto" w:fill="auto"/>
        <w:tabs>
          <w:tab w:val="left" w:pos="993"/>
        </w:tabs>
        <w:spacing w:before="0" w:after="95" w:line="274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- </w:t>
      </w:r>
      <w:r w:rsidR="009C2F12" w:rsidRPr="00FC4760">
        <w:rPr>
          <w:sz w:val="24"/>
          <w:szCs w:val="24"/>
        </w:rPr>
        <w:t>Загрузить форму сбора результатов в систему ВПР. Загрузка формы сбора результатов в систему ВПР должна быть осуществлена по графику:</w:t>
      </w:r>
    </w:p>
    <w:p w:rsidR="009C2F12" w:rsidRPr="00FC4760" w:rsidRDefault="00A2427B" w:rsidP="00A2427B">
      <w:pPr>
        <w:pStyle w:val="25"/>
        <w:shd w:val="clear" w:color="auto" w:fill="auto"/>
        <w:tabs>
          <w:tab w:val="left" w:pos="202"/>
        </w:tabs>
        <w:spacing w:before="0" w:after="63" w:line="230" w:lineRule="exact"/>
        <w:ind w:firstLine="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 xml:space="preserve">4 </w:t>
      </w:r>
      <w:r w:rsidR="009C2F12" w:rsidRPr="00FC4760">
        <w:rPr>
          <w:sz w:val="24"/>
          <w:szCs w:val="24"/>
        </w:rPr>
        <w:t>классы:</w:t>
      </w:r>
    </w:p>
    <w:p w:rsidR="009C2F12" w:rsidRPr="00FC4760" w:rsidRDefault="00FC4760" w:rsidP="00A2427B">
      <w:pPr>
        <w:pStyle w:val="25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</w:t>
      </w:r>
      <w:r w:rsidR="009C2F12" w:rsidRPr="00FC4760">
        <w:rPr>
          <w:sz w:val="24"/>
          <w:szCs w:val="24"/>
        </w:rPr>
        <w:t xml:space="preserve">23 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(части 1 и 2) по учебному</w:t>
      </w:r>
      <w:r w:rsidR="00A2427B"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предмету «Русский язык»;</w:t>
      </w:r>
    </w:p>
    <w:p w:rsidR="009C2F12" w:rsidRPr="00FC4760" w:rsidRDefault="00FC4760" w:rsidP="00A2427B">
      <w:pPr>
        <w:pStyle w:val="25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</w:t>
      </w:r>
      <w:r w:rsidR="009C2F12" w:rsidRPr="00FC4760">
        <w:rPr>
          <w:sz w:val="24"/>
          <w:szCs w:val="24"/>
        </w:rPr>
        <w:t xml:space="preserve">27 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="00A2427B"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«Математика»;</w:t>
      </w:r>
    </w:p>
    <w:p w:rsidR="009C2F12" w:rsidRPr="00FC4760" w:rsidRDefault="00FC4760" w:rsidP="00A2427B">
      <w:pPr>
        <w:pStyle w:val="25"/>
        <w:shd w:val="clear" w:color="auto" w:fill="auto"/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</w:t>
      </w:r>
      <w:r w:rsidR="009C2F12" w:rsidRPr="00FC4760">
        <w:rPr>
          <w:sz w:val="24"/>
          <w:szCs w:val="24"/>
        </w:rPr>
        <w:t xml:space="preserve">3 мая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="00A2427B"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«Окружающий мир».</w:t>
      </w:r>
    </w:p>
    <w:p w:rsidR="009C2F12" w:rsidRPr="00FC4760" w:rsidRDefault="00A2427B" w:rsidP="00A2427B">
      <w:pPr>
        <w:pStyle w:val="25"/>
        <w:shd w:val="clear" w:color="auto" w:fill="auto"/>
        <w:tabs>
          <w:tab w:val="left" w:pos="198"/>
        </w:tabs>
        <w:spacing w:before="0" w:after="60" w:line="336" w:lineRule="exact"/>
        <w:ind w:firstLine="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 xml:space="preserve">5 </w:t>
      </w:r>
      <w:r w:rsidR="009C2F12" w:rsidRPr="00FC4760">
        <w:rPr>
          <w:sz w:val="24"/>
          <w:szCs w:val="24"/>
        </w:rPr>
        <w:t>классы: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0"/>
        </w:tabs>
        <w:spacing w:before="0" w:after="0" w:line="336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20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«Русский язык»;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0"/>
        </w:tabs>
        <w:spacing w:before="0" w:after="0" w:line="336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23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«Математика»;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567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2</w:t>
      </w:r>
      <w:r w:rsidR="00A2427B" w:rsidRPr="00FC4760">
        <w:rPr>
          <w:sz w:val="24"/>
          <w:szCs w:val="24"/>
        </w:rPr>
        <w:t xml:space="preserve">7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«История»;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567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3 </w:t>
      </w:r>
      <w:r w:rsidR="009C2F12" w:rsidRPr="00FC4760">
        <w:rPr>
          <w:sz w:val="24"/>
          <w:szCs w:val="24"/>
        </w:rPr>
        <w:t xml:space="preserve">мая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«Биология».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202"/>
        </w:tabs>
        <w:spacing w:before="0" w:after="60" w:line="336" w:lineRule="exact"/>
        <w:ind w:firstLine="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 xml:space="preserve">6 </w:t>
      </w:r>
      <w:r w:rsidR="009C2F12" w:rsidRPr="00FC4760">
        <w:rPr>
          <w:sz w:val="24"/>
          <w:szCs w:val="24"/>
        </w:rPr>
        <w:t>классы: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202"/>
        </w:tabs>
        <w:spacing w:before="0" w:after="60" w:line="336" w:lineRule="exact"/>
        <w:ind w:firstLine="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21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</w:t>
      </w:r>
      <w:r w:rsidRPr="00FC4760">
        <w:rPr>
          <w:sz w:val="24"/>
          <w:szCs w:val="24"/>
        </w:rPr>
        <w:t xml:space="preserve">узка данных по учебному предмет </w:t>
      </w:r>
      <w:r w:rsidR="009C2F12" w:rsidRPr="00FC4760">
        <w:rPr>
          <w:sz w:val="24"/>
          <w:szCs w:val="24"/>
        </w:rPr>
        <w:t>«Математика»;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266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24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«Биология»;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270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28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«Русский язык»;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179"/>
        </w:tabs>
        <w:spacing w:before="0" w:after="3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4 </w:t>
      </w:r>
      <w:r w:rsidR="009C2F12" w:rsidRPr="00FC4760">
        <w:rPr>
          <w:sz w:val="24"/>
          <w:szCs w:val="24"/>
        </w:rPr>
        <w:t xml:space="preserve">мая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«География»;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270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15 </w:t>
      </w:r>
      <w:r w:rsidR="009C2F12" w:rsidRPr="00FC4760">
        <w:rPr>
          <w:sz w:val="24"/>
          <w:szCs w:val="24"/>
        </w:rPr>
        <w:t xml:space="preserve">мая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«Обществознание»;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275"/>
        </w:tabs>
        <w:spacing w:before="0" w:after="0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18 </w:t>
      </w:r>
      <w:r w:rsidR="009C2F12" w:rsidRPr="00FC4760">
        <w:rPr>
          <w:sz w:val="24"/>
          <w:szCs w:val="24"/>
        </w:rPr>
        <w:t xml:space="preserve">мая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«История».</w:t>
      </w:r>
    </w:p>
    <w:p w:rsidR="009C2F12" w:rsidRPr="00FC4760" w:rsidRDefault="009C2F12" w:rsidP="009C2F12">
      <w:pPr>
        <w:pStyle w:val="25"/>
        <w:numPr>
          <w:ilvl w:val="0"/>
          <w:numId w:val="46"/>
        </w:numPr>
        <w:shd w:val="clear" w:color="auto" w:fill="auto"/>
        <w:tabs>
          <w:tab w:val="left" w:pos="314"/>
        </w:tabs>
        <w:spacing w:before="0" w:after="46" w:line="230" w:lineRule="exact"/>
        <w:ind w:left="500" w:hanging="46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>классы: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160"/>
        </w:tabs>
        <w:spacing w:before="0" w:after="0" w:line="269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6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 «География».</w:t>
      </w:r>
    </w:p>
    <w:p w:rsidR="009C2F12" w:rsidRPr="00FC4760" w:rsidRDefault="009C2F12" w:rsidP="009C2F12">
      <w:pPr>
        <w:pStyle w:val="25"/>
        <w:numPr>
          <w:ilvl w:val="0"/>
          <w:numId w:val="46"/>
        </w:numPr>
        <w:shd w:val="clear" w:color="auto" w:fill="auto"/>
        <w:tabs>
          <w:tab w:val="left" w:pos="314"/>
        </w:tabs>
        <w:spacing w:before="0" w:after="41" w:line="230" w:lineRule="exact"/>
        <w:ind w:left="500" w:hanging="46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>классы: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299"/>
        </w:tabs>
        <w:spacing w:before="0" w:after="0" w:line="269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23 </w:t>
      </w:r>
      <w:r w:rsidR="009C2F12" w:rsidRPr="00FC4760">
        <w:rPr>
          <w:sz w:val="24"/>
          <w:szCs w:val="24"/>
        </w:rPr>
        <w:t xml:space="preserve">марта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для ОО, в которых</w:t>
      </w:r>
      <w:r w:rsidRPr="00FC4760">
        <w:rPr>
          <w:sz w:val="24"/>
          <w:szCs w:val="24"/>
        </w:rPr>
        <w:t xml:space="preserve"> </w:t>
      </w:r>
      <w:r w:rsidR="009C2F12" w:rsidRPr="00FC4760">
        <w:rPr>
          <w:sz w:val="24"/>
          <w:szCs w:val="24"/>
        </w:rPr>
        <w:t>участники выполняли только письменную часть по учебному предмету «Иностранный язык»;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1304"/>
        </w:tabs>
        <w:spacing w:before="0" w:after="0" w:line="274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27 </w:t>
      </w:r>
      <w:r w:rsidR="009C2F12" w:rsidRPr="00FC4760">
        <w:rPr>
          <w:sz w:val="24"/>
          <w:szCs w:val="24"/>
        </w:rPr>
        <w:t xml:space="preserve">марта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для ОО, в которых участники выполняли и письменную и устную части по учебному предмету «Иностранный язык»;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304"/>
        </w:tabs>
        <w:spacing w:before="0" w:after="0" w:line="274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24 </w:t>
      </w:r>
      <w:r w:rsidR="009C2F12" w:rsidRPr="00FC4760">
        <w:rPr>
          <w:sz w:val="24"/>
          <w:szCs w:val="24"/>
        </w:rPr>
        <w:t xml:space="preserve">марта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</w:t>
      </w:r>
      <w:proofErr w:type="spellStart"/>
      <w:r w:rsidR="009C2F12" w:rsidRPr="00FC4760">
        <w:rPr>
          <w:sz w:val="24"/>
          <w:szCs w:val="24"/>
        </w:rPr>
        <w:t>предмету«История</w:t>
      </w:r>
      <w:proofErr w:type="spellEnd"/>
      <w:r w:rsidR="009C2F12" w:rsidRPr="00FC4760">
        <w:rPr>
          <w:sz w:val="24"/>
          <w:szCs w:val="24"/>
        </w:rPr>
        <w:t>»;</w:t>
      </w:r>
    </w:p>
    <w:p w:rsidR="009C2F12" w:rsidRPr="00FC4760" w:rsidRDefault="00FC4760" w:rsidP="00FC4760">
      <w:pPr>
        <w:pStyle w:val="25"/>
        <w:shd w:val="clear" w:color="auto" w:fill="auto"/>
        <w:tabs>
          <w:tab w:val="left" w:pos="1155"/>
        </w:tabs>
        <w:spacing w:before="0" w:after="0" w:line="264" w:lineRule="exact"/>
        <w:ind w:right="20" w:firstLine="0"/>
        <w:jc w:val="left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6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 «География»;</w:t>
      </w:r>
    </w:p>
    <w:p w:rsidR="00FC4760" w:rsidRPr="00FC4760" w:rsidRDefault="00FC4760" w:rsidP="00FC4760">
      <w:pPr>
        <w:pStyle w:val="25"/>
        <w:shd w:val="clear" w:color="auto" w:fill="auto"/>
        <w:spacing w:before="0" w:after="0" w:line="264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9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 «Химия»;</w:t>
      </w:r>
    </w:p>
    <w:p w:rsidR="009C2F12" w:rsidRPr="00FC4760" w:rsidRDefault="00FC4760" w:rsidP="00FC4760">
      <w:pPr>
        <w:pStyle w:val="25"/>
        <w:shd w:val="clear" w:color="auto" w:fill="auto"/>
        <w:spacing w:before="0" w:after="0" w:line="264" w:lineRule="exact"/>
        <w:ind w:right="20"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13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 «Физика»;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1242"/>
        </w:tabs>
        <w:spacing w:before="0" w:after="120" w:line="360" w:lineRule="auto"/>
        <w:ind w:right="23" w:firstLine="0"/>
        <w:contextualSpacing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 16 </w:t>
      </w:r>
      <w:r w:rsidR="009C2F12" w:rsidRPr="00FC4760">
        <w:rPr>
          <w:sz w:val="24"/>
          <w:szCs w:val="24"/>
        </w:rPr>
        <w:t xml:space="preserve">апреля 2018 года до 23:00 </w:t>
      </w:r>
      <w:proofErr w:type="spellStart"/>
      <w:proofErr w:type="gramStart"/>
      <w:r w:rsidR="009C2F12" w:rsidRPr="00FC4760">
        <w:rPr>
          <w:sz w:val="24"/>
          <w:szCs w:val="24"/>
        </w:rPr>
        <w:t>Мск</w:t>
      </w:r>
      <w:proofErr w:type="spellEnd"/>
      <w:proofErr w:type="gramEnd"/>
      <w:r w:rsidR="009C2F12" w:rsidRPr="00FC4760">
        <w:rPr>
          <w:sz w:val="24"/>
          <w:szCs w:val="24"/>
        </w:rPr>
        <w:t xml:space="preserve"> - Загрузка данных по учебному предмету «Биология».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1242"/>
        </w:tabs>
        <w:spacing w:before="0" w:after="120" w:line="360" w:lineRule="auto"/>
        <w:ind w:right="23" w:firstLine="0"/>
        <w:contextualSpacing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3.8. </w:t>
      </w:r>
      <w:r w:rsidRPr="00FC4760">
        <w:rPr>
          <w:sz w:val="24"/>
          <w:szCs w:val="24"/>
        </w:rPr>
        <w:t xml:space="preserve">Скачать статистические отчеты по </w:t>
      </w:r>
      <w:proofErr w:type="gramStart"/>
      <w:r w:rsidRPr="00FC4760">
        <w:rPr>
          <w:sz w:val="24"/>
          <w:szCs w:val="24"/>
        </w:rPr>
        <w:t>соответствующим</w:t>
      </w:r>
      <w:proofErr w:type="gramEnd"/>
      <w:r w:rsidRPr="00FC4760">
        <w:rPr>
          <w:sz w:val="24"/>
          <w:szCs w:val="24"/>
        </w:rPr>
        <w:t xml:space="preserve">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 2018.</w:t>
      </w:r>
    </w:p>
    <w:p w:rsidR="00FC4760" w:rsidRPr="00FC4760" w:rsidRDefault="00FC4760" w:rsidP="00FC4760">
      <w:pPr>
        <w:pStyle w:val="25"/>
        <w:shd w:val="clear" w:color="auto" w:fill="auto"/>
        <w:tabs>
          <w:tab w:val="left" w:pos="1242"/>
        </w:tabs>
        <w:spacing w:before="0" w:after="120" w:line="360" w:lineRule="auto"/>
        <w:ind w:right="23" w:firstLine="0"/>
        <w:contextualSpacing/>
        <w:rPr>
          <w:rStyle w:val="a3"/>
          <w:sz w:val="24"/>
          <w:szCs w:val="24"/>
        </w:rPr>
      </w:pPr>
      <w:r w:rsidRPr="00FC4760">
        <w:rPr>
          <w:sz w:val="24"/>
          <w:szCs w:val="24"/>
        </w:rPr>
        <w:lastRenderedPageBreak/>
        <w:t xml:space="preserve">Инструкции могут быть получены на </w:t>
      </w:r>
      <w:proofErr w:type="gramStart"/>
      <w:r w:rsidRPr="00FC4760">
        <w:rPr>
          <w:sz w:val="24"/>
          <w:szCs w:val="24"/>
        </w:rPr>
        <w:t>сайте</w:t>
      </w:r>
      <w:proofErr w:type="gramEnd"/>
      <w:r w:rsidRPr="00FC4760">
        <w:rPr>
          <w:sz w:val="24"/>
          <w:szCs w:val="24"/>
        </w:rPr>
        <w:t xml:space="preserve"> </w:t>
      </w:r>
      <w:hyperlink r:id="rId9" w:history="1">
        <w:r w:rsidRPr="00FC4760">
          <w:rPr>
            <w:rStyle w:val="a3"/>
            <w:sz w:val="24"/>
            <w:szCs w:val="24"/>
          </w:rPr>
          <w:t>www.eduvpr.ru</w:t>
        </w:r>
      </w:hyperlink>
    </w:p>
    <w:p w:rsidR="009C2F12" w:rsidRPr="00FC4760" w:rsidRDefault="00FC4760" w:rsidP="00124526">
      <w:pPr>
        <w:pStyle w:val="25"/>
        <w:shd w:val="clear" w:color="auto" w:fill="auto"/>
        <w:spacing w:before="0" w:after="273" w:line="230" w:lineRule="exact"/>
        <w:ind w:firstLine="0"/>
        <w:rPr>
          <w:sz w:val="24"/>
          <w:szCs w:val="24"/>
        </w:rPr>
      </w:pPr>
      <w:r w:rsidRPr="00FC4760">
        <w:rPr>
          <w:sz w:val="24"/>
          <w:szCs w:val="24"/>
        </w:rPr>
        <w:t xml:space="preserve">          4.  Контроль за выполнением приказа  возложить на заведующего районным методическим кабинетом Управления образования </w:t>
      </w:r>
      <w:proofErr w:type="spellStart"/>
      <w:r w:rsidRPr="00FC4760">
        <w:rPr>
          <w:sz w:val="24"/>
          <w:szCs w:val="24"/>
        </w:rPr>
        <w:t>Микову</w:t>
      </w:r>
      <w:proofErr w:type="spellEnd"/>
      <w:r w:rsidRPr="00FC4760">
        <w:rPr>
          <w:sz w:val="24"/>
          <w:szCs w:val="24"/>
        </w:rPr>
        <w:t xml:space="preserve"> И.И.</w:t>
      </w:r>
    </w:p>
    <w:p w:rsidR="00C966F1" w:rsidRDefault="00C966F1" w:rsidP="00124526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   </w:t>
      </w:r>
    </w:p>
    <w:p w:rsidR="00C966F1" w:rsidRDefault="00C966F1" w:rsidP="00C966F1">
      <w:pPr>
        <w:tabs>
          <w:tab w:val="left" w:pos="580"/>
        </w:tabs>
        <w:spacing w:after="120"/>
        <w:ind w:right="23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:rsidR="003279CE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W w:w="978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3"/>
        <w:gridCol w:w="2280"/>
        <w:gridCol w:w="2268"/>
      </w:tblGrid>
      <w:tr w:rsidR="003279CE" w:rsidRPr="003279CE" w:rsidTr="003279CE">
        <w:trPr>
          <w:trHeight w:val="1905"/>
          <w:tblCellSpacing w:w="0" w:type="dxa"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79CE" w:rsidRPr="003279CE" w:rsidRDefault="003279CE" w:rsidP="003279CE">
            <w:pPr>
              <w:widowControl/>
              <w:shd w:val="clear" w:color="auto" w:fill="FFFFFF"/>
              <w:spacing w:before="100" w:beforeAutospacing="1" w:after="200" w:line="276" w:lineRule="auto"/>
              <w:ind w:right="2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27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МКУ «Управление  образования администрации Урупского муниципального района КЧР»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79CE" w:rsidRPr="003279CE" w:rsidRDefault="003279CE" w:rsidP="003279CE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279CE">
              <w:rPr>
                <w:rFonts w:ascii="Times New Roman" w:eastAsia="Calibri" w:hAnsi="Times New Roman" w:cs="Times New Roman"/>
                <w:noProof/>
                <w:color w:val="auto"/>
              </w:rPr>
              <w:drawing>
                <wp:inline distT="0" distB="0" distL="0" distR="0" wp14:anchorId="6FDA08C5" wp14:editId="1A8F551F">
                  <wp:extent cx="1447800" cy="1219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9CE" w:rsidRPr="003279CE" w:rsidRDefault="003279CE" w:rsidP="003279CE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79CE" w:rsidRPr="003279CE" w:rsidRDefault="003279CE" w:rsidP="003279CE">
            <w:pPr>
              <w:widowControl/>
              <w:spacing w:before="100" w:beforeAutospacing="1" w:after="200" w:line="276" w:lineRule="auto"/>
              <w:ind w:right="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3279CE" w:rsidRPr="003279CE" w:rsidRDefault="003279CE" w:rsidP="003279CE">
            <w:pPr>
              <w:widowControl/>
              <w:spacing w:before="100" w:beforeAutospacing="1" w:after="200" w:line="276" w:lineRule="auto"/>
              <w:ind w:right="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3279CE" w:rsidRPr="003279CE" w:rsidRDefault="003279CE" w:rsidP="003279CE">
            <w:pPr>
              <w:widowControl/>
              <w:spacing w:before="100" w:beforeAutospacing="1" w:after="200" w:line="276" w:lineRule="auto"/>
              <w:ind w:right="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279C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Т.И. Озерная</w:t>
            </w:r>
          </w:p>
        </w:tc>
      </w:tr>
    </w:tbl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 приказом ознакомлены:</w:t>
      </w:r>
    </w:p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1C3863" w:rsidRPr="001C3863" w:rsidRDefault="00124526" w:rsidP="00665604">
      <w:pPr>
        <w:ind w:left="20" w:right="40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Аджиева А.Х. </w:t>
      </w:r>
    </w:p>
    <w:p w:rsidR="001C3863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1C3863" w:rsidRPr="00665604" w:rsidRDefault="001C3863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665604" w:rsidRPr="00665604" w:rsidRDefault="00665604" w:rsidP="00665604">
      <w:pPr>
        <w:ind w:left="20" w:right="40"/>
        <w:jc w:val="both"/>
        <w:rPr>
          <w:rFonts w:ascii="Times New Roman" w:hAnsi="Times New Roman" w:cs="Times New Roman"/>
          <w:sz w:val="25"/>
          <w:szCs w:val="25"/>
        </w:rPr>
      </w:pPr>
    </w:p>
    <w:p w:rsidR="002B2E4B" w:rsidRDefault="002B2E4B">
      <w:pPr>
        <w:pStyle w:val="40"/>
        <w:shd w:val="clear" w:color="auto" w:fill="auto"/>
        <w:spacing w:after="97" w:line="220" w:lineRule="exact"/>
        <w:ind w:right="240"/>
        <w:jc w:val="right"/>
      </w:pPr>
    </w:p>
    <w:sectPr w:rsidR="002B2E4B" w:rsidSect="00665604">
      <w:headerReference w:type="even" r:id="rId11"/>
      <w:headerReference w:type="default" r:id="rId12"/>
      <w:headerReference w:type="first" r:id="rId13"/>
      <w:type w:val="continuous"/>
      <w:pgSz w:w="11909" w:h="16838"/>
      <w:pgMar w:top="567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F8" w:rsidRDefault="00C11AF8">
      <w:r>
        <w:separator/>
      </w:r>
    </w:p>
  </w:endnote>
  <w:endnote w:type="continuationSeparator" w:id="0">
    <w:p w:rsidR="00C11AF8" w:rsidRDefault="00C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F8" w:rsidRDefault="00C11AF8"/>
  </w:footnote>
  <w:footnote w:type="continuationSeparator" w:id="0">
    <w:p w:rsidR="00C11AF8" w:rsidRDefault="00C11A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7F" w:rsidRDefault="00F41E1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384CA84" wp14:editId="5859EFB6">
              <wp:simplePos x="0" y="0"/>
              <wp:positionH relativeFrom="page">
                <wp:posOffset>5596890</wp:posOffset>
              </wp:positionH>
              <wp:positionV relativeFrom="page">
                <wp:posOffset>1086485</wp:posOffset>
              </wp:positionV>
              <wp:extent cx="751205" cy="13843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7F" w:rsidRDefault="0088787F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7pt;margin-top:85.55pt;width:59.1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wSqw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" filled="f" stroked="f">
              <v:textbox style="mso-fit-shape-to-text:t" inset="0,0,0,0">
                <w:txbxContent>
                  <w:p w:rsidR="0088787F" w:rsidRDefault="0088787F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7F" w:rsidRDefault="00F41E1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D4DF715" wp14:editId="030C8B91">
              <wp:simplePos x="0" y="0"/>
              <wp:positionH relativeFrom="page">
                <wp:posOffset>5596890</wp:posOffset>
              </wp:positionH>
              <wp:positionV relativeFrom="page">
                <wp:posOffset>1086485</wp:posOffset>
              </wp:positionV>
              <wp:extent cx="751205" cy="13843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2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7F" w:rsidRDefault="0088787F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0.7pt;margin-top:85.55pt;width:59.1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" filled="f" stroked="f">
              <v:textbox style="mso-fit-shape-to-text:t" inset="0,0,0,0">
                <w:txbxContent>
                  <w:p w:rsidR="0088787F" w:rsidRDefault="0088787F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7F" w:rsidRDefault="008878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84E"/>
    <w:multiLevelType w:val="multilevel"/>
    <w:tmpl w:val="1EF64A9A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11737E"/>
    <w:multiLevelType w:val="multilevel"/>
    <w:tmpl w:val="D9DC89FC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F7E5E"/>
    <w:multiLevelType w:val="multilevel"/>
    <w:tmpl w:val="81D8BF62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713EF0"/>
    <w:multiLevelType w:val="multilevel"/>
    <w:tmpl w:val="7D36EF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123D14"/>
    <w:multiLevelType w:val="multilevel"/>
    <w:tmpl w:val="EE20E274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6042B3"/>
    <w:multiLevelType w:val="multilevel"/>
    <w:tmpl w:val="17E883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461002"/>
    <w:multiLevelType w:val="multilevel"/>
    <w:tmpl w:val="985EB84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16053F"/>
    <w:multiLevelType w:val="multilevel"/>
    <w:tmpl w:val="F482C3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0464B"/>
    <w:multiLevelType w:val="multilevel"/>
    <w:tmpl w:val="C6DC585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CF5CD3"/>
    <w:multiLevelType w:val="multilevel"/>
    <w:tmpl w:val="86D4F60E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E72ACC"/>
    <w:multiLevelType w:val="multilevel"/>
    <w:tmpl w:val="06205E9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241C4F"/>
    <w:multiLevelType w:val="multilevel"/>
    <w:tmpl w:val="90F826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42CFE"/>
    <w:multiLevelType w:val="multilevel"/>
    <w:tmpl w:val="6FAA6A7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560CEC"/>
    <w:multiLevelType w:val="multilevel"/>
    <w:tmpl w:val="B3649FD4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372572"/>
    <w:multiLevelType w:val="multilevel"/>
    <w:tmpl w:val="76146C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37A"/>
    <w:multiLevelType w:val="multilevel"/>
    <w:tmpl w:val="A5A40F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7A1882"/>
    <w:multiLevelType w:val="hybridMultilevel"/>
    <w:tmpl w:val="C2B2B7A2"/>
    <w:lvl w:ilvl="0" w:tplc="BE5C7AC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81267"/>
    <w:multiLevelType w:val="hybridMultilevel"/>
    <w:tmpl w:val="39562874"/>
    <w:lvl w:ilvl="0" w:tplc="BE5C7AC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>
    <w:nsid w:val="39B63BC4"/>
    <w:multiLevelType w:val="multilevel"/>
    <w:tmpl w:val="36D4AE4C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9B36ED"/>
    <w:multiLevelType w:val="multilevel"/>
    <w:tmpl w:val="B1DE38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8F6B83"/>
    <w:multiLevelType w:val="multilevel"/>
    <w:tmpl w:val="AB52FB9E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D448D6"/>
    <w:multiLevelType w:val="multilevel"/>
    <w:tmpl w:val="1BF4A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A23466"/>
    <w:multiLevelType w:val="multilevel"/>
    <w:tmpl w:val="BB46F04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A92AF1"/>
    <w:multiLevelType w:val="multilevel"/>
    <w:tmpl w:val="53B259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B558A3"/>
    <w:multiLevelType w:val="multilevel"/>
    <w:tmpl w:val="5C7086D0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441CB6"/>
    <w:multiLevelType w:val="multilevel"/>
    <w:tmpl w:val="75BAF6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DF1D57"/>
    <w:multiLevelType w:val="multilevel"/>
    <w:tmpl w:val="B0E6FAA8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B813C5"/>
    <w:multiLevelType w:val="multilevel"/>
    <w:tmpl w:val="4C2ED47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35986"/>
    <w:multiLevelType w:val="multilevel"/>
    <w:tmpl w:val="837811FE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0833E8"/>
    <w:multiLevelType w:val="multilevel"/>
    <w:tmpl w:val="0AFCCF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3579A8"/>
    <w:multiLevelType w:val="multilevel"/>
    <w:tmpl w:val="EAC416CA"/>
    <w:lvl w:ilvl="0">
      <w:start w:val="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BC651A"/>
    <w:multiLevelType w:val="multilevel"/>
    <w:tmpl w:val="C764028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055F10"/>
    <w:multiLevelType w:val="multilevel"/>
    <w:tmpl w:val="46906AAA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B97F9C"/>
    <w:multiLevelType w:val="multilevel"/>
    <w:tmpl w:val="CD6AF92E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624C8D"/>
    <w:multiLevelType w:val="multilevel"/>
    <w:tmpl w:val="09068988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763768"/>
    <w:multiLevelType w:val="hybridMultilevel"/>
    <w:tmpl w:val="A7F0147E"/>
    <w:lvl w:ilvl="0" w:tplc="BE5C7AC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39E0"/>
    <w:multiLevelType w:val="multilevel"/>
    <w:tmpl w:val="2200AE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EE6D52"/>
    <w:multiLevelType w:val="multilevel"/>
    <w:tmpl w:val="7F9040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003355"/>
    <w:multiLevelType w:val="multilevel"/>
    <w:tmpl w:val="F47836AA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3C3C0B"/>
    <w:multiLevelType w:val="multilevel"/>
    <w:tmpl w:val="4FCCB5D0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382FFA"/>
    <w:multiLevelType w:val="multilevel"/>
    <w:tmpl w:val="676044F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BE78EC"/>
    <w:multiLevelType w:val="multilevel"/>
    <w:tmpl w:val="81589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BB7CFC"/>
    <w:multiLevelType w:val="hybridMultilevel"/>
    <w:tmpl w:val="327E8F98"/>
    <w:lvl w:ilvl="0" w:tplc="BE5C7AC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36E86"/>
    <w:multiLevelType w:val="multilevel"/>
    <w:tmpl w:val="BD8650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E629E"/>
    <w:multiLevelType w:val="multilevel"/>
    <w:tmpl w:val="3ED6003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BE2503E"/>
    <w:multiLevelType w:val="multilevel"/>
    <w:tmpl w:val="1B6AF22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"/>
  </w:num>
  <w:num w:numId="3">
    <w:abstractNumId w:val="21"/>
  </w:num>
  <w:num w:numId="4">
    <w:abstractNumId w:val="11"/>
  </w:num>
  <w:num w:numId="5">
    <w:abstractNumId w:val="45"/>
  </w:num>
  <w:num w:numId="6">
    <w:abstractNumId w:val="7"/>
  </w:num>
  <w:num w:numId="7">
    <w:abstractNumId w:val="10"/>
  </w:num>
  <w:num w:numId="8">
    <w:abstractNumId w:val="8"/>
  </w:num>
  <w:num w:numId="9">
    <w:abstractNumId w:val="25"/>
  </w:num>
  <w:num w:numId="10">
    <w:abstractNumId w:val="37"/>
  </w:num>
  <w:num w:numId="11">
    <w:abstractNumId w:val="40"/>
  </w:num>
  <w:num w:numId="12">
    <w:abstractNumId w:val="14"/>
  </w:num>
  <w:num w:numId="13">
    <w:abstractNumId w:val="43"/>
  </w:num>
  <w:num w:numId="14">
    <w:abstractNumId w:val="12"/>
  </w:num>
  <w:num w:numId="15">
    <w:abstractNumId w:val="19"/>
  </w:num>
  <w:num w:numId="16">
    <w:abstractNumId w:val="5"/>
  </w:num>
  <w:num w:numId="17">
    <w:abstractNumId w:val="23"/>
  </w:num>
  <w:num w:numId="18">
    <w:abstractNumId w:val="36"/>
  </w:num>
  <w:num w:numId="19">
    <w:abstractNumId w:val="17"/>
  </w:num>
  <w:num w:numId="20">
    <w:abstractNumId w:val="17"/>
  </w:num>
  <w:num w:numId="21">
    <w:abstractNumId w:val="35"/>
  </w:num>
  <w:num w:numId="22">
    <w:abstractNumId w:val="16"/>
  </w:num>
  <w:num w:numId="23">
    <w:abstractNumId w:val="42"/>
  </w:num>
  <w:num w:numId="24">
    <w:abstractNumId w:val="16"/>
  </w:num>
  <w:num w:numId="25">
    <w:abstractNumId w:val="29"/>
  </w:num>
  <w:num w:numId="26">
    <w:abstractNumId w:val="39"/>
  </w:num>
  <w:num w:numId="27">
    <w:abstractNumId w:val="18"/>
  </w:num>
  <w:num w:numId="28">
    <w:abstractNumId w:val="9"/>
  </w:num>
  <w:num w:numId="29">
    <w:abstractNumId w:val="4"/>
  </w:num>
  <w:num w:numId="30">
    <w:abstractNumId w:val="2"/>
  </w:num>
  <w:num w:numId="31">
    <w:abstractNumId w:val="30"/>
  </w:num>
  <w:num w:numId="32">
    <w:abstractNumId w:val="20"/>
  </w:num>
  <w:num w:numId="33">
    <w:abstractNumId w:val="28"/>
  </w:num>
  <w:num w:numId="34">
    <w:abstractNumId w:val="27"/>
  </w:num>
  <w:num w:numId="35">
    <w:abstractNumId w:val="0"/>
  </w:num>
  <w:num w:numId="36">
    <w:abstractNumId w:val="15"/>
  </w:num>
  <w:num w:numId="37">
    <w:abstractNumId w:val="22"/>
  </w:num>
  <w:num w:numId="38">
    <w:abstractNumId w:val="31"/>
  </w:num>
  <w:num w:numId="39">
    <w:abstractNumId w:val="6"/>
  </w:num>
  <w:num w:numId="40">
    <w:abstractNumId w:val="38"/>
  </w:num>
  <w:num w:numId="41">
    <w:abstractNumId w:val="24"/>
  </w:num>
  <w:num w:numId="42">
    <w:abstractNumId w:val="13"/>
  </w:num>
  <w:num w:numId="43">
    <w:abstractNumId w:val="44"/>
  </w:num>
  <w:num w:numId="44">
    <w:abstractNumId w:val="32"/>
  </w:num>
  <w:num w:numId="45">
    <w:abstractNumId w:val="26"/>
  </w:num>
  <w:num w:numId="46">
    <w:abstractNumId w:val="34"/>
  </w:num>
  <w:num w:numId="47">
    <w:abstractNumId w:val="33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7F"/>
    <w:rsid w:val="000174C0"/>
    <w:rsid w:val="00053A42"/>
    <w:rsid w:val="0006490B"/>
    <w:rsid w:val="00090F32"/>
    <w:rsid w:val="0009544D"/>
    <w:rsid w:val="000A1F73"/>
    <w:rsid w:val="000A5988"/>
    <w:rsid w:val="000E0E16"/>
    <w:rsid w:val="00124526"/>
    <w:rsid w:val="001C3863"/>
    <w:rsid w:val="00284501"/>
    <w:rsid w:val="00291510"/>
    <w:rsid w:val="002B2E4B"/>
    <w:rsid w:val="002B574E"/>
    <w:rsid w:val="002C43D6"/>
    <w:rsid w:val="003279CE"/>
    <w:rsid w:val="00337054"/>
    <w:rsid w:val="00375B0E"/>
    <w:rsid w:val="0043431A"/>
    <w:rsid w:val="004E3EE2"/>
    <w:rsid w:val="005060CF"/>
    <w:rsid w:val="00516B4F"/>
    <w:rsid w:val="00596AB9"/>
    <w:rsid w:val="005B74FB"/>
    <w:rsid w:val="00665604"/>
    <w:rsid w:val="00693DCB"/>
    <w:rsid w:val="006B669A"/>
    <w:rsid w:val="006F59E6"/>
    <w:rsid w:val="00726130"/>
    <w:rsid w:val="007A284A"/>
    <w:rsid w:val="00810A44"/>
    <w:rsid w:val="0088787F"/>
    <w:rsid w:val="00893D74"/>
    <w:rsid w:val="00920238"/>
    <w:rsid w:val="00921588"/>
    <w:rsid w:val="009B65BC"/>
    <w:rsid w:val="009C2F12"/>
    <w:rsid w:val="00A2427B"/>
    <w:rsid w:val="00B00C73"/>
    <w:rsid w:val="00B261FA"/>
    <w:rsid w:val="00B528DE"/>
    <w:rsid w:val="00B84E00"/>
    <w:rsid w:val="00BB38AA"/>
    <w:rsid w:val="00C11AF8"/>
    <w:rsid w:val="00C359E6"/>
    <w:rsid w:val="00C966F1"/>
    <w:rsid w:val="00CB1094"/>
    <w:rsid w:val="00CF6CA0"/>
    <w:rsid w:val="00E90496"/>
    <w:rsid w:val="00EC112D"/>
    <w:rsid w:val="00EC35D2"/>
    <w:rsid w:val="00F41E14"/>
    <w:rsid w:val="00F501B2"/>
    <w:rsid w:val="00F547A4"/>
    <w:rsid w:val="00F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6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3pt">
    <w:name w:val="Заголовок №2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12pt">
    <w:name w:val="Основной текст (4) + Candara;12 pt;Полужирный"/>
    <w:basedOn w:val="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FranklinGothicHeavy7pt">
    <w:name w:val="Основной текст (4) + Franklin Gothic Heavy;7 pt;Не курсив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8105pt">
    <w:name w:val="Основной текст (8) + 10;5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7Candara8pt0pt">
    <w:name w:val="Основной текст (7) + Candara;8 pt;Интервал 0 pt"/>
    <w:basedOn w:val="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711pt0pt">
    <w:name w:val="Основной текст (7) + 11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75pt">
    <w:name w:val="Основной текст (7) + 7;5 pt;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1110pt">
    <w:name w:val="Основной текст (11) + 1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ru-RU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LucidaSansUnicode7pt0pt">
    <w:name w:val="Подпись к таблице + Lucida Sans Unicode;7 pt;Интервал 0 pt"/>
    <w:basedOn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5pt0pt">
    <w:name w:val="Подпись к таблице + 5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1pt0pt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andara8pt0pt">
    <w:name w:val="Основной текст + Candara;8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0">
    <w:name w:val="Основной текст + 7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12105pt">
    <w:name w:val="Основной текст (12) + 10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LucidaSansUnicode7pt0pt0">
    <w:name w:val="Основной текст + Lucida Sans Unicode;7 pt;Малые прописные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Candara11pt0pt">
    <w:name w:val="Основной текст + Candara;11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LucidaSansUnicode7pt0pt1">
    <w:name w:val="Основной текст + Lucida Sans Unicode;7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3">
    <w:name w:val="Подпись к таблице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character" w:customStyle="1" w:styleId="2TimesNewRoman105pt0pt">
    <w:name w:val="Подпись к таблице (2) + Times New Roman;10;5 pt;Интервал 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pt1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0pt2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12145pt0pt">
    <w:name w:val="Основной текст (12) + 14;5 pt;Полужирный;Курсив;Интервал 0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3">
    <w:name w:val="Заголовок №3_"/>
    <w:basedOn w:val="a0"/>
    <w:link w:val="3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TimesNewRoman105pt">
    <w:name w:val="Заголовок №3 + Times New Roman;10;5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307" w:lineRule="exact"/>
      <w:ind w:hanging="4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jc w:val="both"/>
    </w:pPr>
    <w:rPr>
      <w:rFonts w:ascii="Tahoma" w:eastAsia="Tahoma" w:hAnsi="Tahoma" w:cs="Tahoma"/>
      <w:b/>
      <w:bCs/>
      <w:spacing w:val="20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after="24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960" w:line="262" w:lineRule="exact"/>
      <w:jc w:val="center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11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17" w:lineRule="exact"/>
      <w:jc w:val="both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54" w:lineRule="exact"/>
      <w:jc w:val="both"/>
    </w:pPr>
    <w:rPr>
      <w:rFonts w:ascii="Tahoma" w:eastAsia="Tahoma" w:hAnsi="Tahoma" w:cs="Tahoma"/>
      <w:sz w:val="12"/>
      <w:szCs w:val="12"/>
      <w:lang w:val="en-US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120" w:line="0" w:lineRule="atLeast"/>
      <w:jc w:val="center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table" w:styleId="aa">
    <w:name w:val="Table Grid"/>
    <w:basedOn w:val="a1"/>
    <w:uiPriority w:val="59"/>
    <w:rsid w:val="009B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04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0496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202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238"/>
    <w:rPr>
      <w:color w:val="000000"/>
    </w:rPr>
  </w:style>
  <w:style w:type="paragraph" w:styleId="af">
    <w:name w:val="footer"/>
    <w:basedOn w:val="a"/>
    <w:link w:val="af0"/>
    <w:uiPriority w:val="99"/>
    <w:unhideWhenUsed/>
    <w:rsid w:val="009202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238"/>
    <w:rPr>
      <w:color w:val="000000"/>
    </w:rPr>
  </w:style>
  <w:style w:type="paragraph" w:styleId="af1">
    <w:name w:val="List Paragraph"/>
    <w:basedOn w:val="a"/>
    <w:uiPriority w:val="34"/>
    <w:qFormat/>
    <w:rsid w:val="007A284A"/>
    <w:pPr>
      <w:ind w:left="720"/>
      <w:contextualSpacing/>
    </w:pPr>
  </w:style>
  <w:style w:type="character" w:customStyle="1" w:styleId="af2">
    <w:name w:val="Основной текст + Полужирный"/>
    <w:basedOn w:val="a4"/>
    <w:rsid w:val="009C2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9C2F12"/>
    <w:pPr>
      <w:shd w:val="clear" w:color="auto" w:fill="FFFFFF"/>
      <w:spacing w:before="240" w:after="240" w:line="278" w:lineRule="exact"/>
      <w:ind w:hanging="66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66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23pt">
    <w:name w:val="Заголовок №2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12pt">
    <w:name w:val="Основной текст (4) + Candara;12 pt;Полужирный"/>
    <w:basedOn w:val="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413pt">
    <w:name w:val="Основной текст (4) + 13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FranklinGothicHeavy7pt">
    <w:name w:val="Основной текст (4) + Franklin Gothic Heavy;7 pt;Не курсив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8105pt">
    <w:name w:val="Основной текст (8) + 10;5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75pt">
    <w:name w:val="Основной текст + 7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7Candara8pt0pt">
    <w:name w:val="Основной текст (7) + Candara;8 pt;Интервал 0 pt"/>
    <w:basedOn w:val="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711pt0pt">
    <w:name w:val="Основной текст (7) + 11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75pt">
    <w:name w:val="Основной текст (7) + 7;5 pt;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1110pt">
    <w:name w:val="Основной текст (11) + 1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ru-RU"/>
    </w:rPr>
  </w:style>
  <w:style w:type="character" w:customStyle="1" w:styleId="70pt">
    <w:name w:val="Основной текст (7) + Интервал 0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LucidaSansUnicode7pt0pt">
    <w:name w:val="Подпись к таблице + Lucida Sans Unicode;7 pt;Интервал 0 pt"/>
    <w:basedOn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5pt0pt">
    <w:name w:val="Подпись к таблице + 5;5 pt;Курсив;Интервал 0 pt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1pt0pt">
    <w:name w:val="Основной текст + 11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Candara8pt0pt">
    <w:name w:val="Основной текст + Candara;8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5pt0">
    <w:name w:val="Основной текст + 7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/>
    </w:rPr>
  </w:style>
  <w:style w:type="character" w:customStyle="1" w:styleId="12105pt">
    <w:name w:val="Основной текст (12) + 10;5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LucidaSansUnicode7pt0pt0">
    <w:name w:val="Основной текст + Lucida Sans Unicode;7 pt;Малые прописные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Candara11pt0pt">
    <w:name w:val="Основной текст + Candara;11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LucidaSansUnicode7pt0pt1">
    <w:name w:val="Основной текст + Lucida Sans Unicode;7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3">
    <w:name w:val="Подпись к таблице (2)_"/>
    <w:basedOn w:val="a0"/>
    <w:link w:val="24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character" w:customStyle="1" w:styleId="2TimesNewRoman105pt0pt">
    <w:name w:val="Подпись к таблице (2) + Times New Roman;10;5 pt;Интервал 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pt1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10pt2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12145pt0pt">
    <w:name w:val="Основной текст (12) + 14;5 pt;Полужирный;Курсив;Интервал 0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3">
    <w:name w:val="Заголовок №3_"/>
    <w:basedOn w:val="a0"/>
    <w:link w:val="3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TimesNewRoman105pt">
    <w:name w:val="Заголовок №3 + Times New Roman;10;5 pt;Полужирный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80" w:line="307" w:lineRule="exact"/>
      <w:ind w:hanging="4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6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360" w:line="0" w:lineRule="atLeast"/>
      <w:jc w:val="both"/>
    </w:pPr>
    <w:rPr>
      <w:rFonts w:ascii="Tahoma" w:eastAsia="Tahoma" w:hAnsi="Tahoma" w:cs="Tahoma"/>
      <w:b/>
      <w:bCs/>
      <w:spacing w:val="20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60" w:after="24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960" w:line="262" w:lineRule="exact"/>
      <w:jc w:val="center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11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17" w:lineRule="exact"/>
      <w:jc w:val="both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54" w:lineRule="exact"/>
      <w:jc w:val="both"/>
    </w:pPr>
    <w:rPr>
      <w:rFonts w:ascii="Tahoma" w:eastAsia="Tahoma" w:hAnsi="Tahoma" w:cs="Tahoma"/>
      <w:sz w:val="12"/>
      <w:szCs w:val="12"/>
      <w:lang w:val="en-US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120" w:line="0" w:lineRule="atLeast"/>
      <w:jc w:val="center"/>
      <w:outlineLvl w:val="2"/>
    </w:pPr>
    <w:rPr>
      <w:rFonts w:ascii="Lucida Sans Unicode" w:eastAsia="Lucida Sans Unicode" w:hAnsi="Lucida Sans Unicode" w:cs="Lucida Sans Unicode"/>
      <w:sz w:val="19"/>
      <w:szCs w:val="19"/>
    </w:rPr>
  </w:style>
  <w:style w:type="table" w:styleId="aa">
    <w:name w:val="Table Grid"/>
    <w:basedOn w:val="a1"/>
    <w:uiPriority w:val="59"/>
    <w:rsid w:val="009B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904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0496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202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238"/>
    <w:rPr>
      <w:color w:val="000000"/>
    </w:rPr>
  </w:style>
  <w:style w:type="paragraph" w:styleId="af">
    <w:name w:val="footer"/>
    <w:basedOn w:val="a"/>
    <w:link w:val="af0"/>
    <w:uiPriority w:val="99"/>
    <w:unhideWhenUsed/>
    <w:rsid w:val="009202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238"/>
    <w:rPr>
      <w:color w:val="000000"/>
    </w:rPr>
  </w:style>
  <w:style w:type="paragraph" w:styleId="af1">
    <w:name w:val="List Paragraph"/>
    <w:basedOn w:val="a"/>
    <w:uiPriority w:val="34"/>
    <w:qFormat/>
    <w:rsid w:val="007A284A"/>
    <w:pPr>
      <w:ind w:left="720"/>
      <w:contextualSpacing/>
    </w:pPr>
  </w:style>
  <w:style w:type="character" w:customStyle="1" w:styleId="af2">
    <w:name w:val="Основной текст + Полужирный"/>
    <w:basedOn w:val="a4"/>
    <w:rsid w:val="009C2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5">
    <w:name w:val="Основной текст2"/>
    <w:basedOn w:val="a"/>
    <w:rsid w:val="009C2F12"/>
    <w:pPr>
      <w:shd w:val="clear" w:color="auto" w:fill="FFFFFF"/>
      <w:spacing w:before="240" w:after="240" w:line="278" w:lineRule="exact"/>
      <w:ind w:hanging="66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vpr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eduvp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2018-03-23T14:11:00Z</cp:lastPrinted>
  <dcterms:created xsi:type="dcterms:W3CDTF">2018-02-08T06:28:00Z</dcterms:created>
  <dcterms:modified xsi:type="dcterms:W3CDTF">2018-03-23T14:13:00Z</dcterms:modified>
</cp:coreProperties>
</file>